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C4EFE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0E22B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.09</w:t>
      </w:r>
      <w:r w:rsidR="0085041A">
        <w:rPr>
          <w:rFonts w:eastAsiaTheme="minorHAnsi"/>
          <w:sz w:val="28"/>
          <w:szCs w:val="28"/>
          <w:lang w:eastAsia="en-US"/>
        </w:rPr>
        <w:t>.2022 г. от 17</w:t>
      </w:r>
      <w:r w:rsidRPr="006C4EFE">
        <w:rPr>
          <w:rFonts w:eastAsiaTheme="minorHAnsi"/>
          <w:sz w:val="28"/>
          <w:szCs w:val="28"/>
          <w:lang w:eastAsia="en-US"/>
        </w:rPr>
        <w:t>:</w:t>
      </w:r>
      <w:r w:rsidR="00662C71">
        <w:rPr>
          <w:rFonts w:eastAsiaTheme="minorHAnsi"/>
          <w:sz w:val="28"/>
          <w:szCs w:val="28"/>
          <w:lang w:val="en-US" w:eastAsia="en-US"/>
        </w:rPr>
        <w:t>36</w:t>
      </w:r>
      <w:r w:rsidR="001D3E7E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C4EFE">
        <w:rPr>
          <w:rFonts w:eastAsiaTheme="minorHAnsi"/>
          <w:sz w:val="28"/>
          <w:szCs w:val="28"/>
          <w:lang w:eastAsia="en-US"/>
        </w:rPr>
        <w:t>ч.</w:t>
      </w:r>
    </w:p>
    <w:p w:rsidR="006C4EFE" w:rsidRDefault="006C4EFE" w:rsidP="00E83E16">
      <w:pPr>
        <w:shd w:val="clear" w:color="auto" w:fill="FFFFFF"/>
        <w:spacing w:after="200" w:line="276" w:lineRule="auto"/>
        <w:contextualSpacing/>
        <w:jc w:val="both"/>
        <w:rPr>
          <w:i/>
          <w:color w:val="000000" w:themeColor="text1"/>
        </w:rPr>
      </w:pPr>
    </w:p>
    <w:p w:rsidR="00D74F55" w:rsidRPr="00E83E16" w:rsidRDefault="00E83E16" w:rsidP="00E83E16">
      <w:pPr>
        <w:shd w:val="clear" w:color="auto" w:fill="FFFFFF"/>
        <w:spacing w:line="480" w:lineRule="auto"/>
        <w:ind w:left="72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1. </w:t>
      </w:r>
      <w:r w:rsidR="00D74F55" w:rsidRPr="00E83E16">
        <w:rPr>
          <w:i/>
          <w:color w:val="000000" w:themeColor="text1"/>
        </w:rPr>
        <w:t>Промяна в състав</w:t>
      </w:r>
      <w:r w:rsidR="002F0630" w:rsidRPr="00E83E16">
        <w:rPr>
          <w:i/>
          <w:color w:val="000000" w:themeColor="text1"/>
        </w:rPr>
        <w:t>и</w:t>
      </w:r>
      <w:r w:rsidR="00D74F55" w:rsidRPr="00E83E16">
        <w:rPr>
          <w:i/>
          <w:color w:val="000000" w:themeColor="text1"/>
        </w:rPr>
        <w:t xml:space="preserve"> на СИК на тери</w:t>
      </w:r>
      <w:r w:rsidR="0085041A" w:rsidRPr="00E83E16">
        <w:rPr>
          <w:i/>
          <w:color w:val="000000" w:themeColor="text1"/>
        </w:rPr>
        <w:t>торията на област Велико Търново</w:t>
      </w:r>
      <w:r w:rsidR="00D74F55" w:rsidRPr="00E83E16">
        <w:rPr>
          <w:i/>
        </w:rPr>
        <w:t>;</w:t>
      </w:r>
    </w:p>
    <w:p w:rsidR="00D74F55" w:rsidRPr="00E83E16" w:rsidRDefault="00E83E16" w:rsidP="00E83E16">
      <w:pPr>
        <w:shd w:val="clear" w:color="auto" w:fill="FFFFFF"/>
        <w:spacing w:line="480" w:lineRule="auto"/>
        <w:ind w:left="720"/>
        <w:jc w:val="both"/>
        <w:rPr>
          <w:i/>
        </w:rPr>
      </w:pPr>
      <w:r>
        <w:rPr>
          <w:i/>
          <w:shd w:val="clear" w:color="auto" w:fill="FFFFFF"/>
        </w:rPr>
        <w:t xml:space="preserve">2. </w:t>
      </w:r>
      <w:r w:rsidR="00D74F55" w:rsidRPr="00E83E16">
        <w:rPr>
          <w:i/>
          <w:shd w:val="clear" w:color="auto" w:fill="FFFFFF"/>
        </w:rPr>
        <w:t>Поправка на очевидни фактически грешки</w:t>
      </w:r>
      <w:r w:rsidR="002F0630" w:rsidRPr="00E83E16">
        <w:rPr>
          <w:i/>
          <w:shd w:val="clear" w:color="auto" w:fill="FFFFFF"/>
        </w:rPr>
        <w:t xml:space="preserve"> в Решения на РИК</w:t>
      </w:r>
      <w:r w:rsidR="008A3138" w:rsidRPr="00E83E16">
        <w:rPr>
          <w:i/>
          <w:shd w:val="clear" w:color="auto" w:fill="FFFFFF"/>
          <w:lang w:val="en-US"/>
        </w:rPr>
        <w:t xml:space="preserve"> </w:t>
      </w:r>
      <w:r w:rsidR="002F0630" w:rsidRPr="00E83E16">
        <w:rPr>
          <w:i/>
          <w:shd w:val="clear" w:color="auto" w:fill="FFFFFF"/>
        </w:rPr>
        <w:t>- В. Търново</w:t>
      </w:r>
      <w:r w:rsidR="00D74F55" w:rsidRPr="00E83E16">
        <w:rPr>
          <w:i/>
        </w:rPr>
        <w:t>;</w:t>
      </w:r>
    </w:p>
    <w:p w:rsidR="00D74F55" w:rsidRPr="00E83E16" w:rsidRDefault="00E83E16" w:rsidP="00E83E16">
      <w:pPr>
        <w:shd w:val="clear" w:color="auto" w:fill="FFFFFF"/>
        <w:spacing w:line="480" w:lineRule="auto"/>
        <w:ind w:left="720"/>
        <w:jc w:val="both"/>
        <w:rPr>
          <w:i/>
        </w:rPr>
      </w:pPr>
      <w:r>
        <w:rPr>
          <w:i/>
          <w:shd w:val="clear" w:color="auto" w:fill="FFFFFF"/>
        </w:rPr>
        <w:t xml:space="preserve">3. </w:t>
      </w:r>
      <w:r w:rsidR="0085041A" w:rsidRPr="00E83E16">
        <w:rPr>
          <w:i/>
          <w:shd w:val="clear" w:color="auto" w:fill="FFFFFF"/>
        </w:rPr>
        <w:t xml:space="preserve">Определяне брой на ПСИК на територията на община </w:t>
      </w:r>
      <w:r w:rsidR="000E22B5" w:rsidRPr="00E83E16">
        <w:rPr>
          <w:i/>
          <w:shd w:val="clear" w:color="auto" w:fill="FFFFFF"/>
        </w:rPr>
        <w:t>Велико Търново и община Павликени</w:t>
      </w:r>
      <w:r w:rsidR="0085041A" w:rsidRPr="00E83E16">
        <w:rPr>
          <w:i/>
          <w:shd w:val="clear" w:color="auto" w:fill="FFFFFF"/>
        </w:rPr>
        <w:t>, определяне единна номерация и назначаване членове ПСИК</w:t>
      </w:r>
      <w:r w:rsidR="000E22B5" w:rsidRPr="00E83E16">
        <w:rPr>
          <w:i/>
          <w:shd w:val="clear" w:color="auto" w:fill="FFFFFF"/>
        </w:rPr>
        <w:t>;</w:t>
      </w:r>
    </w:p>
    <w:p w:rsidR="000E22B5" w:rsidRPr="00E83E16" w:rsidRDefault="00E83E16" w:rsidP="00E83E16">
      <w:pPr>
        <w:shd w:val="clear" w:color="auto" w:fill="FFFFFF"/>
        <w:spacing w:line="480" w:lineRule="auto"/>
        <w:ind w:left="720"/>
        <w:jc w:val="both"/>
        <w:rPr>
          <w:i/>
        </w:rPr>
      </w:pPr>
      <w:r>
        <w:rPr>
          <w:i/>
          <w:shd w:val="clear" w:color="auto" w:fill="FFFFFF"/>
        </w:rPr>
        <w:t xml:space="preserve">4. </w:t>
      </w:r>
      <w:r w:rsidR="000E22B5" w:rsidRPr="00E83E16">
        <w:rPr>
          <w:i/>
          <w:shd w:val="clear" w:color="auto" w:fill="FFFFFF"/>
        </w:rPr>
        <w:t>Регистрация на застъпници;</w:t>
      </w:r>
    </w:p>
    <w:p w:rsidR="00E83E16" w:rsidRDefault="00E83E16" w:rsidP="00E83E16">
      <w:pPr>
        <w:spacing w:after="160" w:line="480" w:lineRule="auto"/>
        <w:ind w:left="720"/>
        <w:contextualSpacing/>
        <w:jc w:val="both"/>
        <w:rPr>
          <w:i/>
        </w:rPr>
      </w:pPr>
      <w:r>
        <w:rPr>
          <w:i/>
        </w:rPr>
        <w:t xml:space="preserve">5. </w:t>
      </w:r>
      <w:r w:rsidR="007D293E">
        <w:rPr>
          <w:i/>
        </w:rPr>
        <w:t>О</w:t>
      </w:r>
      <w:r w:rsidRPr="00E83E16">
        <w:rPr>
          <w:i/>
        </w:rPr>
        <w:t>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  <w:r w:rsidR="007D293E">
        <w:rPr>
          <w:i/>
        </w:rPr>
        <w:t>;</w:t>
      </w:r>
    </w:p>
    <w:p w:rsidR="00D74F55" w:rsidRPr="008A3138" w:rsidRDefault="00E83E16" w:rsidP="00E83E16">
      <w:pPr>
        <w:spacing w:after="160" w:line="480" w:lineRule="auto"/>
        <w:ind w:left="720"/>
        <w:contextualSpacing/>
        <w:jc w:val="both"/>
        <w:rPr>
          <w:rFonts w:eastAsiaTheme="minorHAnsi"/>
          <w:i/>
          <w:lang w:eastAsia="en-US"/>
        </w:rPr>
      </w:pPr>
      <w:r>
        <w:rPr>
          <w:i/>
        </w:rPr>
        <w:t xml:space="preserve">6. </w:t>
      </w:r>
      <w:r w:rsidR="00D74F55" w:rsidRPr="008A3138">
        <w:rPr>
          <w:i/>
        </w:rPr>
        <w:t>Разни.</w:t>
      </w:r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0E22B5"/>
    <w:rsid w:val="001415D4"/>
    <w:rsid w:val="001D3E7E"/>
    <w:rsid w:val="002F0630"/>
    <w:rsid w:val="00333E84"/>
    <w:rsid w:val="003E46A5"/>
    <w:rsid w:val="003F4F85"/>
    <w:rsid w:val="004C59EC"/>
    <w:rsid w:val="00662C71"/>
    <w:rsid w:val="006C4EFE"/>
    <w:rsid w:val="006D133C"/>
    <w:rsid w:val="007D293E"/>
    <w:rsid w:val="0085041A"/>
    <w:rsid w:val="008A3138"/>
    <w:rsid w:val="00A461DC"/>
    <w:rsid w:val="00A626C0"/>
    <w:rsid w:val="00B27931"/>
    <w:rsid w:val="00D74F55"/>
    <w:rsid w:val="00E83E16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9AAB0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9</cp:revision>
  <cp:lastPrinted>2022-09-06T07:52:00Z</cp:lastPrinted>
  <dcterms:created xsi:type="dcterms:W3CDTF">2022-09-20T07:54:00Z</dcterms:created>
  <dcterms:modified xsi:type="dcterms:W3CDTF">2022-09-20T15:18:00Z</dcterms:modified>
</cp:coreProperties>
</file>